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AE" w:rsidRDefault="001B1498" w:rsidP="001B1498">
      <w:pPr>
        <w:jc w:val="center"/>
        <w:rPr>
          <w:rFonts w:ascii="Monotype Corsiva" w:hAnsi="Monotype Corsiva"/>
          <w:b/>
          <w:sz w:val="44"/>
          <w:szCs w:val="44"/>
        </w:rPr>
      </w:pPr>
      <w:r w:rsidRPr="001B1498">
        <w:rPr>
          <w:rFonts w:ascii="Monotype Corsiva" w:hAnsi="Monotype Corsiva"/>
          <w:b/>
          <w:sz w:val="44"/>
          <w:szCs w:val="44"/>
        </w:rPr>
        <w:t>MENU’ DI SAN VALENTINO</w:t>
      </w:r>
    </w:p>
    <w:p w:rsidR="001B1498" w:rsidRDefault="001B1498" w:rsidP="001B1498">
      <w:pPr>
        <w:rPr>
          <w:rFonts w:ascii="Arial" w:hAnsi="Arial" w:cs="Arial"/>
          <w:b/>
          <w:sz w:val="24"/>
          <w:szCs w:val="24"/>
        </w:rPr>
      </w:pPr>
    </w:p>
    <w:p w:rsidR="001B1498" w:rsidRDefault="001B1498" w:rsidP="001B14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Aperitivo di benvenuto con ribolla gialla e brusc</w:t>
      </w:r>
      <w:r w:rsidR="0040476E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etta</w:t>
      </w:r>
    </w:p>
    <w:p w:rsidR="001B1498" w:rsidRDefault="001B1498" w:rsidP="001B1498">
      <w:pPr>
        <w:rPr>
          <w:rFonts w:ascii="Arial" w:hAnsi="Arial" w:cs="Arial"/>
          <w:b/>
          <w:sz w:val="24"/>
          <w:szCs w:val="24"/>
        </w:rPr>
      </w:pPr>
    </w:p>
    <w:p w:rsidR="001B1498" w:rsidRDefault="001B1498" w:rsidP="001B1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Antipasto:</w:t>
      </w:r>
      <w:r>
        <w:rPr>
          <w:rFonts w:ascii="Arial" w:hAnsi="Arial" w:cs="Arial"/>
          <w:sz w:val="24"/>
          <w:szCs w:val="24"/>
        </w:rPr>
        <w:t xml:space="preserve"> Girellino scottato con valeriana e balsamico</w:t>
      </w:r>
    </w:p>
    <w:p w:rsidR="001B1498" w:rsidRDefault="001B1498" w:rsidP="001B1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Ciar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limon</w:t>
      </w:r>
      <w:proofErr w:type="spellEnd"/>
    </w:p>
    <w:p w:rsidR="001B1498" w:rsidRDefault="001B1498" w:rsidP="001B1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Cannolo alla crema salata e pistacchi </w:t>
      </w:r>
    </w:p>
    <w:p w:rsidR="001B1498" w:rsidRDefault="001B1498" w:rsidP="001B1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Cornetto con verdure in pastella</w:t>
      </w:r>
    </w:p>
    <w:p w:rsidR="001B1498" w:rsidRDefault="001B1498" w:rsidP="001B1498">
      <w:pPr>
        <w:rPr>
          <w:rFonts w:ascii="Arial" w:hAnsi="Arial" w:cs="Arial"/>
          <w:sz w:val="24"/>
          <w:szCs w:val="24"/>
        </w:rPr>
      </w:pPr>
    </w:p>
    <w:p w:rsidR="001B1498" w:rsidRDefault="001B1498" w:rsidP="001B1498">
      <w:pPr>
        <w:rPr>
          <w:rFonts w:ascii="Arial" w:hAnsi="Arial" w:cs="Arial"/>
          <w:sz w:val="24"/>
          <w:szCs w:val="24"/>
        </w:rPr>
      </w:pPr>
      <w:r w:rsidRPr="001B1498">
        <w:rPr>
          <w:rFonts w:ascii="Arial" w:hAnsi="Arial" w:cs="Arial"/>
          <w:b/>
          <w:sz w:val="24"/>
          <w:szCs w:val="24"/>
        </w:rPr>
        <w:t>Primo piatto</w:t>
      </w:r>
      <w:r>
        <w:rPr>
          <w:rFonts w:ascii="Arial" w:hAnsi="Arial" w:cs="Arial"/>
          <w:sz w:val="24"/>
          <w:szCs w:val="24"/>
        </w:rPr>
        <w:t>: Risotto fragole e prosecco con scaglie di grana</w:t>
      </w:r>
    </w:p>
    <w:p w:rsidR="001B1498" w:rsidRDefault="001B1498" w:rsidP="001B1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Cuori rossi con pachino e taggiasche</w:t>
      </w:r>
    </w:p>
    <w:p w:rsidR="001B1498" w:rsidRDefault="001B1498" w:rsidP="001B1498">
      <w:pPr>
        <w:rPr>
          <w:rFonts w:ascii="Arial" w:hAnsi="Arial" w:cs="Arial"/>
          <w:sz w:val="24"/>
          <w:szCs w:val="24"/>
        </w:rPr>
      </w:pPr>
    </w:p>
    <w:p w:rsidR="001B1498" w:rsidRDefault="001B1498" w:rsidP="0040476E">
      <w:pPr>
        <w:ind w:left="1134" w:hanging="1134"/>
        <w:rPr>
          <w:rFonts w:ascii="Arial" w:hAnsi="Arial" w:cs="Arial"/>
          <w:sz w:val="24"/>
          <w:szCs w:val="24"/>
        </w:rPr>
      </w:pPr>
      <w:r w:rsidRPr="001B1498">
        <w:rPr>
          <w:rFonts w:ascii="Arial" w:hAnsi="Arial" w:cs="Arial"/>
          <w:b/>
          <w:sz w:val="24"/>
          <w:szCs w:val="24"/>
        </w:rPr>
        <w:t>Secondo</w:t>
      </w:r>
      <w:r>
        <w:rPr>
          <w:rFonts w:ascii="Arial" w:hAnsi="Arial" w:cs="Arial"/>
          <w:sz w:val="24"/>
          <w:szCs w:val="24"/>
        </w:rPr>
        <w:t xml:space="preserve">: Filetto di vitello con </w:t>
      </w:r>
      <w:proofErr w:type="spellStart"/>
      <w:r>
        <w:rPr>
          <w:rFonts w:ascii="Arial" w:hAnsi="Arial" w:cs="Arial"/>
          <w:sz w:val="24"/>
          <w:szCs w:val="24"/>
        </w:rPr>
        <w:t>panatura</w:t>
      </w:r>
      <w:proofErr w:type="spellEnd"/>
      <w:r>
        <w:rPr>
          <w:rFonts w:ascii="Arial" w:hAnsi="Arial" w:cs="Arial"/>
          <w:sz w:val="24"/>
          <w:szCs w:val="24"/>
        </w:rPr>
        <w:t xml:space="preserve"> di nocciole su </w:t>
      </w:r>
      <w:proofErr w:type="spellStart"/>
      <w:r>
        <w:rPr>
          <w:rFonts w:ascii="Arial" w:hAnsi="Arial" w:cs="Arial"/>
          <w:sz w:val="24"/>
          <w:szCs w:val="24"/>
        </w:rPr>
        <w:t>misticanza</w:t>
      </w:r>
      <w:proofErr w:type="spellEnd"/>
      <w:r>
        <w:rPr>
          <w:rFonts w:ascii="Arial" w:hAnsi="Arial" w:cs="Arial"/>
          <w:sz w:val="24"/>
          <w:szCs w:val="24"/>
        </w:rPr>
        <w:t xml:space="preserve"> di verdure, mele speck e uvetta</w:t>
      </w:r>
    </w:p>
    <w:p w:rsidR="001B1498" w:rsidRPr="001B1498" w:rsidRDefault="001B1498" w:rsidP="001B1498">
      <w:pPr>
        <w:rPr>
          <w:rFonts w:ascii="Arial" w:hAnsi="Arial" w:cs="Arial"/>
          <w:sz w:val="24"/>
          <w:szCs w:val="24"/>
        </w:rPr>
      </w:pPr>
    </w:p>
    <w:p w:rsidR="00746111" w:rsidRDefault="001B1498" w:rsidP="00AD1BAE">
      <w:r w:rsidRPr="001B1498">
        <w:rPr>
          <w:b/>
        </w:rPr>
        <w:t>Dolce</w:t>
      </w:r>
      <w:r>
        <w:t>: Tronchetto di San Valentino</w:t>
      </w:r>
    </w:p>
    <w:p w:rsidR="001B1498" w:rsidRDefault="001B1498" w:rsidP="00AD1BAE"/>
    <w:p w:rsidR="001B1498" w:rsidRDefault="001B1498" w:rsidP="00AD1BAE"/>
    <w:p w:rsidR="001B1498" w:rsidRDefault="001B1498" w:rsidP="00AD1BAE">
      <w:r>
        <w:t xml:space="preserve">Vini della selezione Ca’ Malvani acqua e caffè </w:t>
      </w:r>
    </w:p>
    <w:p w:rsidR="0040476E" w:rsidRDefault="0040476E" w:rsidP="00AD1BAE"/>
    <w:p w:rsidR="0040476E" w:rsidRDefault="0040476E" w:rsidP="00AD1BAE"/>
    <w:p w:rsidR="0040476E" w:rsidRDefault="0040476E" w:rsidP="00AD1BAE"/>
    <w:p w:rsidR="0040476E" w:rsidRDefault="0040476E" w:rsidP="00AD1BAE">
      <w:r>
        <w:tab/>
      </w:r>
      <w:r>
        <w:tab/>
      </w:r>
      <w:r>
        <w:tab/>
      </w:r>
      <w:r>
        <w:tab/>
        <w:t xml:space="preserve">Tutto compreso € </w:t>
      </w:r>
      <w:bookmarkStart w:id="0" w:name="_GoBack"/>
      <w:bookmarkEnd w:id="0"/>
    </w:p>
    <w:sectPr w:rsidR="0040476E" w:rsidSect="0074611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948" w:right="2517" w:bottom="2948" w:left="2517" w:header="578" w:footer="17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6F" w:rsidRDefault="00A6426F">
      <w:r>
        <w:separator/>
      </w:r>
    </w:p>
    <w:p w:rsidR="00A6426F" w:rsidRDefault="00A6426F"/>
  </w:endnote>
  <w:endnote w:type="continuationSeparator" w:id="0">
    <w:p w:rsidR="00A6426F" w:rsidRDefault="00A6426F">
      <w:r>
        <w:continuationSeparator/>
      </w:r>
    </w:p>
    <w:p w:rsidR="00A6426F" w:rsidRDefault="00A64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96" w:rsidRDefault="0028727A">
    <w:pPr>
      <w:pStyle w:val="Pidipagina"/>
    </w:pPr>
    <w:r>
      <w:rPr>
        <w:lang w:bidi="it-IT"/>
      </w:rPr>
      <w:t xml:space="preserve">Pagina | </w:t>
    </w: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40476E">
      <w:rPr>
        <w:noProof/>
        <w:lang w:bidi="it-IT"/>
      </w:rPr>
      <w:t>2</w:t>
    </w:r>
    <w:r>
      <w:rPr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6F" w:rsidRDefault="00A6426F">
      <w:r>
        <w:separator/>
      </w:r>
    </w:p>
    <w:p w:rsidR="00A6426F" w:rsidRDefault="00A6426F"/>
  </w:footnote>
  <w:footnote w:type="continuationSeparator" w:id="0">
    <w:p w:rsidR="00A6426F" w:rsidRDefault="00A6426F">
      <w:r>
        <w:continuationSeparator/>
      </w:r>
    </w:p>
    <w:p w:rsidR="00A6426F" w:rsidRDefault="00A642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96" w:rsidRDefault="00A6426F">
    <w:pPr>
      <w:pStyle w:val="Intestazione"/>
    </w:pPr>
    <w:r>
      <w:rPr>
        <w:noProof/>
        <w:lang w:bidi="it-IT"/>
      </w:rPr>
      <w:pict w14:anchorId="1A98C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46265" o:spid="_x0000_s2059" type="#_x0000_t75" style="position:absolute;margin-left:0;margin-top:0;width:467.05pt;height:693.1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  <w:p w:rsidR="00C82796" w:rsidRDefault="00C827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96" w:rsidRDefault="00A6426F">
    <w:pPr>
      <w:pStyle w:val="Intestazione"/>
    </w:pPr>
    <w:r>
      <w:rPr>
        <w:noProof/>
        <w:lang w:bidi="it-IT"/>
      </w:rPr>
      <w:pict w14:anchorId="1A98C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46266" o:spid="_x0000_s2060" type="#_x0000_t75" style="position:absolute;margin-left:64.25pt;margin-top:86.55pt;width:454.8pt;height:673.2pt;z-index:-251656192;mso-width-percent:764;mso-position-horizontal-relative:page;mso-position-vertical-relative:page;mso-width-percent:764" o:allowincell="f">
          <v:imagedata r:id="rId1" o:title="" gain="19661f" blacklevel="22938f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96" w:rsidRDefault="0028727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1" layoutInCell="1" allowOverlap="1" wp14:anchorId="1A98CBE0" wp14:editId="7D6D49F7">
          <wp:simplePos x="0" y="0"/>
          <wp:positionH relativeFrom="page">
            <wp:posOffset>892175</wp:posOffset>
          </wp:positionH>
          <wp:positionV relativeFrom="page">
            <wp:posOffset>1101090</wp:posOffset>
          </wp:positionV>
          <wp:extent cx="5934075" cy="8805545"/>
          <wp:effectExtent l="0" t="0" r="0" b="0"/>
          <wp:wrapNone/>
          <wp:docPr id="1" name="Immagine" descr="Caramella con bordo a stris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54246264" descr="Caramella con bordo a strisc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8055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76400</wp14:pctWidth>
          </wp14:sizeRelH>
          <wp14:sizeRelV relativeFrom="page">
            <wp14:pctHeight>87600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085FE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4961040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E0250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AF6DE3A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7527DDC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26423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DE2C3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EE632A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E8D11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CEF62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6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98"/>
    <w:rsid w:val="00096E7D"/>
    <w:rsid w:val="000E03A6"/>
    <w:rsid w:val="00116827"/>
    <w:rsid w:val="001316D3"/>
    <w:rsid w:val="0014292E"/>
    <w:rsid w:val="00175D48"/>
    <w:rsid w:val="001B1498"/>
    <w:rsid w:val="00243447"/>
    <w:rsid w:val="0028727A"/>
    <w:rsid w:val="002C4576"/>
    <w:rsid w:val="0040476E"/>
    <w:rsid w:val="00425F8C"/>
    <w:rsid w:val="00502C18"/>
    <w:rsid w:val="005210FE"/>
    <w:rsid w:val="00565F09"/>
    <w:rsid w:val="00593490"/>
    <w:rsid w:val="00664EAB"/>
    <w:rsid w:val="006B03F9"/>
    <w:rsid w:val="00723949"/>
    <w:rsid w:val="00746111"/>
    <w:rsid w:val="00887ABA"/>
    <w:rsid w:val="0096360F"/>
    <w:rsid w:val="00A6426F"/>
    <w:rsid w:val="00AD1BAE"/>
    <w:rsid w:val="00AF183B"/>
    <w:rsid w:val="00AF5923"/>
    <w:rsid w:val="00B10DB7"/>
    <w:rsid w:val="00B33684"/>
    <w:rsid w:val="00B725D7"/>
    <w:rsid w:val="00B82C77"/>
    <w:rsid w:val="00B875ED"/>
    <w:rsid w:val="00C4302C"/>
    <w:rsid w:val="00C66434"/>
    <w:rsid w:val="00C82796"/>
    <w:rsid w:val="00CE2543"/>
    <w:rsid w:val="00FB0303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B76B3D5-CFBE-4BE2-84F9-E891813B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360F"/>
  </w:style>
  <w:style w:type="paragraph" w:styleId="Titolo1">
    <w:name w:val="heading 1"/>
    <w:basedOn w:val="Normale"/>
    <w:next w:val="Normale"/>
    <w:link w:val="Titolo1Carattere"/>
    <w:uiPriority w:val="9"/>
    <w:qFormat/>
    <w:rsid w:val="00593490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/>
      <w:bCs/>
      <w:color w:val="C0504D" w:themeColor="accent2"/>
      <w:kern w:val="28"/>
      <w:sz w:val="24"/>
      <w:szCs w:val="24"/>
      <w14:textFill>
        <w14:solidFill>
          <w14:schemeClr w14:val="accent2">
            <w14:lumMod w14:val="75000"/>
            <w14:lumMod w14:val="50000"/>
            <w14:lumMod w14:val="65000"/>
            <w14:lumOff w14:val="35000"/>
          </w14:schemeClr>
        </w14:solidFill>
      </w14:textFill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3684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C0504D" w:themeColor="accent2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3684"/>
    <w:pPr>
      <w:spacing w:after="40"/>
      <w:contextualSpacing/>
      <w:outlineLvl w:val="2"/>
    </w:pPr>
    <w:rPr>
      <w:rFonts w:asciiTheme="majorHAnsi" w:eastAsiaTheme="majorEastAsia" w:hAnsiTheme="majorHAnsi" w:cstheme="majorBidi"/>
      <w:i/>
      <w:color w:val="C0504D" w:themeColor="accent2"/>
      <w:kern w:val="22"/>
      <w:sz w:val="24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  <w14:ligatures w14:val="standard"/>
    </w:rPr>
  </w:style>
  <w:style w:type="paragraph" w:styleId="Titolo4">
    <w:name w:val="heading 4"/>
    <w:basedOn w:val="Titolo3"/>
    <w:next w:val="Normale"/>
    <w:link w:val="Titolo4Carattere"/>
    <w:uiPriority w:val="9"/>
    <w:semiHidden/>
    <w:unhideWhenUsed/>
    <w:qFormat/>
    <w:rsid w:val="00B33684"/>
    <w:pPr>
      <w:spacing w:before="240"/>
      <w:outlineLvl w:val="3"/>
    </w:pPr>
    <w:rPr>
      <w:b/>
      <w:i w:val="0"/>
      <w:sz w:val="22"/>
      <w14:textFill>
        <w14:solidFill>
          <w14:schemeClr w14:val="accent2">
            <w14:lumMod w14:val="75000"/>
            <w14:lumMod w14:val="50000"/>
            <w14:lumMod w14:val="65000"/>
            <w14:lumOff w14:val="35000"/>
            <w14:lumMod w14:val="75000"/>
          </w14:schemeClr>
        </w14:solidFill>
      </w14:textFill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B33684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3684"/>
    <w:pPr>
      <w:spacing w:before="240" w:after="60"/>
      <w:contextualSpacing/>
      <w:outlineLvl w:val="5"/>
    </w:pPr>
    <w:rPr>
      <w:rFonts w:asciiTheme="majorHAnsi" w:hAnsiTheme="majorHAnsi"/>
      <w:b/>
      <w:bCs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3684"/>
    <w:pPr>
      <w:spacing w:before="240" w:after="60"/>
      <w:contextualSpacing/>
      <w:outlineLvl w:val="6"/>
    </w:pPr>
    <w:rPr>
      <w:rFonts w:asciiTheme="majorHAnsi" w:hAnsiTheme="majorHAnsi"/>
      <w:i/>
      <w:color w:val="365F91" w:themeColor="accent1" w:themeShade="BF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3684"/>
    <w:pPr>
      <w:spacing w:before="240" w:after="60"/>
      <w:contextualSpacing/>
      <w:outlineLvl w:val="7"/>
    </w:pPr>
    <w:rPr>
      <w:rFonts w:asciiTheme="majorHAnsi" w:hAnsiTheme="majorHAnsi"/>
      <w:i/>
      <w:iCs/>
      <w:color w:val="auto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3684"/>
    <w:pPr>
      <w:spacing w:before="240" w:after="60"/>
      <w:contextualSpacing/>
      <w:outlineLvl w:val="8"/>
    </w:pPr>
    <w:rPr>
      <w:rFonts w:asciiTheme="majorHAnsi" w:eastAsiaTheme="majorEastAsia" w:hAnsiTheme="majorHAnsi" w:cstheme="maj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3490"/>
    <w:rPr>
      <w:rFonts w:asciiTheme="majorHAnsi" w:eastAsiaTheme="majorEastAsia" w:hAnsiTheme="majorHAnsi" w:cstheme="majorBidi"/>
      <w:b/>
      <w:bCs/>
      <w:color w:val="C0504D" w:themeColor="accent2"/>
      <w:kern w:val="28"/>
      <w:sz w:val="24"/>
      <w:szCs w:val="24"/>
      <w14:textFill>
        <w14:solidFill>
          <w14:schemeClr w14:val="accent2">
            <w14:lumMod w14:val="75000"/>
            <w14:lumMod w14:val="50000"/>
            <w14:lumMod w14:val="65000"/>
            <w14:lumOff w14:val="35000"/>
          </w14:schemeClr>
        </w14:solidFill>
      </w14:textFill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3684"/>
    <w:rPr>
      <w:rFonts w:asciiTheme="majorHAnsi" w:eastAsiaTheme="majorEastAsia" w:hAnsiTheme="majorHAnsi" w:cstheme="majorBidi"/>
      <w:i/>
      <w:color w:val="C0504D" w:themeColor="accent2"/>
      <w:kern w:val="22"/>
      <w:sz w:val="24"/>
      <w:szCs w:val="20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  <w14:ligatures w14:val="standar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3684"/>
    <w:rPr>
      <w:rFonts w:asciiTheme="majorHAnsi" w:eastAsiaTheme="majorEastAsia" w:hAnsiTheme="majorHAnsi" w:cstheme="majorBidi"/>
      <w:b/>
      <w:color w:val="C0504D" w:themeColor="accent2"/>
      <w:kern w:val="22"/>
      <w:szCs w:val="20"/>
      <w14:textFill>
        <w14:solidFill>
          <w14:schemeClr w14:val="accent2">
            <w14:lumMod w14:val="75000"/>
            <w14:lumMod w14:val="50000"/>
            <w14:lumMod w14:val="65000"/>
            <w14:lumOff w14:val="35000"/>
            <w14:lumMod w14:val="75000"/>
          </w14:schemeClr>
        </w14:solidFill>
      </w14:textFill>
      <w14:ligatures w14:val="standar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3684"/>
    <w:rPr>
      <w:rFonts w:asciiTheme="majorHAnsi" w:hAnsiTheme="majorHAnsi"/>
      <w:b/>
      <w:bCs/>
      <w:color w:val="365F91" w:themeColor="accent1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3684"/>
    <w:rPr>
      <w:rFonts w:asciiTheme="majorHAnsi" w:hAnsiTheme="majorHAnsi"/>
      <w:i/>
      <w:color w:val="365F91" w:themeColor="accent1" w:themeShade="BF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3684"/>
    <w:rPr>
      <w:rFonts w:asciiTheme="majorHAnsi" w:hAnsiTheme="majorHAnsi"/>
      <w:i/>
      <w:iCs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368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pPr>
      <w:spacing w:after="240"/>
      <w:contextualSpacing/>
      <w:jc w:val="center"/>
    </w:pPr>
    <w:rPr>
      <w:color w:val="4F81BD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color w:val="365F91" w:themeColor="accent1" w:themeShade="BF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FF03F1"/>
    <w:pPr>
      <w:spacing w:after="0"/>
    </w:pPr>
    <w:rPr>
      <w:color w:val="FFFFFF" w:themeColor="background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3F1"/>
    <w:rPr>
      <w:color w:val="FFFFFF" w:themeColor="background1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210FE"/>
    <w:pPr>
      <w:spacing w:after="0"/>
      <w:jc w:val="center"/>
    </w:pPr>
    <w:rPr>
      <w:color w:val="C0504D" w:themeColor="accent2"/>
      <w14:textFill>
        <w14:solidFill>
          <w14:schemeClr w14:val="accent2"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0FE"/>
    <w:rPr>
      <w:color w:val="C0504D" w:themeColor="accent2"/>
      <w:szCs w:val="20"/>
      <w14:textFill>
        <w14:solidFill>
          <w14:schemeClr w14:val="accent2"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6D3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6D3"/>
    <w:rPr>
      <w:rFonts w:ascii="Segoe UI" w:hAnsi="Segoe UI" w:cs="Segoe UI"/>
      <w:color w:val="595959" w:themeColor="text1" w:themeTint="A6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1316D3"/>
  </w:style>
  <w:style w:type="paragraph" w:styleId="Testodelblocco">
    <w:name w:val="Block Text"/>
    <w:basedOn w:val="Normale"/>
    <w:uiPriority w:val="99"/>
    <w:semiHidden/>
    <w:unhideWhenUsed/>
    <w:rsid w:val="00CE2543"/>
    <w:pPr>
      <w:pBdr>
        <w:top w:val="single" w:sz="2" w:space="10" w:color="244061" w:themeColor="accent1" w:themeShade="80"/>
        <w:left w:val="single" w:sz="2" w:space="10" w:color="244061" w:themeColor="accent1" w:themeShade="80"/>
        <w:bottom w:val="single" w:sz="2" w:space="10" w:color="244061" w:themeColor="accent1" w:themeShade="80"/>
        <w:right w:val="single" w:sz="2" w:space="10" w:color="244061" w:themeColor="accent1" w:themeShade="80"/>
      </w:pBdr>
      <w:ind w:left="1152" w:right="1152"/>
    </w:pPr>
    <w:rPr>
      <w:i/>
      <w:iCs/>
      <w:color w:val="244061" w:themeColor="accent1" w:themeShade="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316D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316D3"/>
    <w:rPr>
      <w:color w:val="595959" w:themeColor="text1" w:themeTint="A6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316D3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316D3"/>
    <w:rPr>
      <w:color w:val="595959" w:themeColor="text1" w:themeTint="A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1316D3"/>
    <w:pPr>
      <w:spacing w:after="200"/>
      <w:ind w:firstLine="360"/>
      <w:contextualSpacing w:val="0"/>
      <w:jc w:val="left"/>
    </w:pPr>
    <w:rPr>
      <w:color w:val="000000" w:themeColor="text1"/>
      <w14:textFill>
        <w14:solidFill>
          <w14:schemeClr w14:val="tx1">
            <w14:lumMod w14:val="65000"/>
            <w14:lumOff w14:val="35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1316D3"/>
    <w:rPr>
      <w:color w:val="595959" w:themeColor="text1" w:themeTint="A6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16D3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16D3"/>
    <w:rPr>
      <w:color w:val="595959" w:themeColor="text1" w:themeTint="A6"/>
      <w:szCs w:val="20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1316D3"/>
    <w:pPr>
      <w:spacing w:after="2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1316D3"/>
    <w:rPr>
      <w:color w:val="595959" w:themeColor="text1" w:themeTint="A6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316D3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316D3"/>
    <w:rPr>
      <w:color w:val="595959" w:themeColor="text1" w:themeTint="A6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316D3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316D3"/>
    <w:rPr>
      <w:color w:val="595959" w:themeColor="text1" w:themeTint="A6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CE2543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rsid w:val="001316D3"/>
    <w:rPr>
      <w:i/>
      <w:iCs/>
      <w:color w:val="1F497D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1316D3"/>
    <w:pPr>
      <w:spacing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1316D3"/>
    <w:rPr>
      <w:color w:val="595959" w:themeColor="text1" w:themeTint="A6"/>
      <w:szCs w:val="20"/>
    </w:rPr>
  </w:style>
  <w:style w:type="table" w:styleId="Grigliaacolori">
    <w:name w:val="Colorful Grid"/>
    <w:basedOn w:val="Tabellanormale"/>
    <w:uiPriority w:val="73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316D3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16D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16D3"/>
    <w:rPr>
      <w:color w:val="595959" w:themeColor="text1" w:themeTint="A6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16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16D3"/>
    <w:rPr>
      <w:b/>
      <w:bCs/>
      <w:color w:val="595959" w:themeColor="text1" w:themeTint="A6"/>
      <w:szCs w:val="20"/>
    </w:rPr>
  </w:style>
  <w:style w:type="table" w:styleId="Elencoscuro">
    <w:name w:val="Dark List"/>
    <w:basedOn w:val="Tabellanormale"/>
    <w:uiPriority w:val="70"/>
    <w:semiHidden/>
    <w:unhideWhenUsed/>
    <w:rsid w:val="001316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1316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1316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1316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1316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1316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1316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316D3"/>
  </w:style>
  <w:style w:type="character" w:customStyle="1" w:styleId="DataCarattere">
    <w:name w:val="Data Carattere"/>
    <w:basedOn w:val="Carpredefinitoparagrafo"/>
    <w:link w:val="Data"/>
    <w:uiPriority w:val="99"/>
    <w:semiHidden/>
    <w:rsid w:val="001316D3"/>
    <w:rPr>
      <w:color w:val="595959" w:themeColor="text1" w:themeTint="A6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316D3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316D3"/>
    <w:rPr>
      <w:rFonts w:ascii="Segoe UI" w:hAnsi="Segoe UI" w:cs="Segoe UI"/>
      <w:color w:val="595959" w:themeColor="text1" w:themeTint="A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1316D3"/>
    <w:pPr>
      <w:spacing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1316D3"/>
    <w:rPr>
      <w:color w:val="595959" w:themeColor="text1" w:themeTint="A6"/>
      <w:szCs w:val="20"/>
    </w:rPr>
  </w:style>
  <w:style w:type="character" w:styleId="Enfasicorsivo">
    <w:name w:val="Emphasis"/>
    <w:basedOn w:val="Carpredefinitoparagrafo"/>
    <w:uiPriority w:val="20"/>
    <w:semiHidden/>
    <w:unhideWhenUsed/>
    <w:rsid w:val="001316D3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316D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316D3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316D3"/>
    <w:rPr>
      <w:color w:val="595959" w:themeColor="text1" w:themeTint="A6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1316D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1316D3"/>
    <w:pPr>
      <w:spacing w:after="0"/>
    </w:pPr>
    <w:rPr>
      <w:rFonts w:asciiTheme="majorHAnsi" w:eastAsiaTheme="majorEastAsia" w:hAnsiTheme="majorHAnsi" w:cstheme="maj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16D3"/>
    <w:rPr>
      <w:color w:val="800080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16D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16D3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16D3"/>
    <w:rPr>
      <w:color w:val="595959" w:themeColor="text1" w:themeTint="A6"/>
      <w:szCs w:val="20"/>
    </w:rPr>
  </w:style>
  <w:style w:type="table" w:styleId="Tabellagriglia1chiara">
    <w:name w:val="Grid Table 1 Light"/>
    <w:basedOn w:val="Tabellanormale"/>
    <w:uiPriority w:val="46"/>
    <w:rsid w:val="001316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1316D3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316D3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1316D3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1316D3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316D3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1316D3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tab3">
    <w:name w:val="Grid Table 3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1316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1316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1316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1316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1316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1316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1316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316D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1316D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316D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1316D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1316D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1316D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1316D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1316D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1316D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1316D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1316D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1316D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3684"/>
    <w:rPr>
      <w:rFonts w:asciiTheme="majorHAnsi" w:eastAsiaTheme="majorEastAsia" w:hAnsiTheme="majorHAnsi" w:cstheme="majorBidi"/>
      <w:i/>
      <w:color w:val="943634" w:themeColor="accent2" w:themeShade="BF"/>
      <w:szCs w:val="20"/>
    </w:rPr>
  </w:style>
  <w:style w:type="character" w:styleId="AcronimoHTML">
    <w:name w:val="HTML Acronym"/>
    <w:basedOn w:val="Carpredefinitoparagrafo"/>
    <w:uiPriority w:val="99"/>
    <w:semiHidden/>
    <w:unhideWhenUsed/>
    <w:rsid w:val="001316D3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316D3"/>
    <w:pPr>
      <w:spacing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316D3"/>
    <w:rPr>
      <w:i/>
      <w:iCs/>
      <w:color w:val="595959" w:themeColor="text1" w:themeTint="A6"/>
      <w:szCs w:val="20"/>
    </w:rPr>
  </w:style>
  <w:style w:type="character" w:styleId="CitazioneHTML">
    <w:name w:val="HTML Cite"/>
    <w:basedOn w:val="Carpredefinitoparagrafo"/>
    <w:uiPriority w:val="99"/>
    <w:semiHidden/>
    <w:unhideWhenUsed/>
    <w:rsid w:val="001316D3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1316D3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1316D3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1316D3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316D3"/>
    <w:pPr>
      <w:spacing w:after="0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316D3"/>
    <w:rPr>
      <w:rFonts w:ascii="Consolas" w:hAnsi="Consolas"/>
      <w:color w:val="595959" w:themeColor="text1" w:themeTint="A6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1316D3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1316D3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1316D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1316D3"/>
    <w:rPr>
      <w:color w:val="0000FF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316D3"/>
    <w:pPr>
      <w:spacing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1316D3"/>
    <w:pPr>
      <w:spacing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1316D3"/>
    <w:pPr>
      <w:spacing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1316D3"/>
    <w:pPr>
      <w:spacing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1316D3"/>
    <w:pPr>
      <w:spacing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1316D3"/>
    <w:pPr>
      <w:spacing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1316D3"/>
    <w:pPr>
      <w:spacing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1316D3"/>
    <w:pPr>
      <w:spacing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1316D3"/>
    <w:pPr>
      <w:spacing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1316D3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CE2543"/>
    <w:rPr>
      <w:i/>
      <w:iCs/>
      <w:color w:val="244061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CE2543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jc w:val="center"/>
    </w:pPr>
    <w:rPr>
      <w:i/>
      <w:iCs/>
      <w:color w:val="244061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CE2543"/>
    <w:rPr>
      <w:i/>
      <w:iCs/>
      <w:color w:val="244061" w:themeColor="accent1" w:themeShade="80"/>
      <w:szCs w:val="2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CE2543"/>
    <w:rPr>
      <w:b/>
      <w:bCs/>
      <w:caps w:val="0"/>
      <w:smallCaps/>
      <w:color w:val="244061" w:themeColor="accent1" w:themeShade="80"/>
      <w:spacing w:val="0"/>
    </w:rPr>
  </w:style>
  <w:style w:type="table" w:styleId="Grigliachiara">
    <w:name w:val="Light Grid"/>
    <w:basedOn w:val="Tabellanormale"/>
    <w:uiPriority w:val="62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1316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1316D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1316D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1316D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1316D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1316D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1316D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1316D3"/>
  </w:style>
  <w:style w:type="paragraph" w:styleId="Elenco">
    <w:name w:val="List"/>
    <w:basedOn w:val="Normale"/>
    <w:uiPriority w:val="99"/>
    <w:semiHidden/>
    <w:unhideWhenUsed/>
    <w:rsid w:val="001316D3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1316D3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1316D3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1316D3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1316D3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1316D3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1316D3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1316D3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1316D3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1316D3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1316D3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1316D3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1316D3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1316D3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1316D3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1316D3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1316D3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1316D3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1316D3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1316D3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1316D3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1316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1316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1316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1316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1316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1316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1316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lencotab2">
    <w:name w:val="List Table 2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1316D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lencotab3">
    <w:name w:val="List Table 3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1316D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1316D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1316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1316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1316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1316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1316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1316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1316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1316D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1316D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1316D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1316D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1316D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1316D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1316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1316D3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1316D3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1316D3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1316D3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1316D3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1316D3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1316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1316D3"/>
    <w:rPr>
      <w:rFonts w:ascii="Consolas" w:hAnsi="Consolas"/>
      <w:color w:val="595959" w:themeColor="text1" w:themeTint="A6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1316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1316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1316D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1316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1316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1316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1316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1316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1316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1316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1316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1316D3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1316D3"/>
    <w:rPr>
      <w:szCs w:val="20"/>
    </w:rPr>
  </w:style>
  <w:style w:type="paragraph" w:styleId="NormaleWeb">
    <w:name w:val="Normal (Web)"/>
    <w:basedOn w:val="Normale"/>
    <w:uiPriority w:val="99"/>
    <w:semiHidden/>
    <w:unhideWhenUsed/>
    <w:rsid w:val="001316D3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1316D3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1316D3"/>
    <w:pPr>
      <w:spacing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1316D3"/>
    <w:rPr>
      <w:color w:val="595959" w:themeColor="text1" w:themeTint="A6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1316D3"/>
  </w:style>
  <w:style w:type="table" w:styleId="Tabellasemplice-1">
    <w:name w:val="Plain Table 1"/>
    <w:basedOn w:val="Tabellanormale"/>
    <w:uiPriority w:val="41"/>
    <w:rsid w:val="001316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1316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1316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1316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1316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316D3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316D3"/>
    <w:rPr>
      <w:rFonts w:ascii="Consolas" w:hAnsi="Consolas"/>
      <w:color w:val="595959" w:themeColor="text1" w:themeTint="A6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02C1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02C18"/>
    <w:rPr>
      <w:i/>
      <w:iCs/>
      <w:color w:val="404040" w:themeColor="text1" w:themeTint="BF"/>
      <w:szCs w:val="20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1316D3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1316D3"/>
    <w:rPr>
      <w:color w:val="595959" w:themeColor="text1" w:themeTint="A6"/>
      <w:szCs w:val="20"/>
    </w:rPr>
  </w:style>
  <w:style w:type="paragraph" w:styleId="Firma">
    <w:name w:val="Signature"/>
    <w:basedOn w:val="Normale"/>
    <w:link w:val="FirmaCarattere"/>
    <w:uiPriority w:val="99"/>
    <w:semiHidden/>
    <w:unhideWhenUsed/>
    <w:rsid w:val="001316D3"/>
    <w:pPr>
      <w:spacing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1316D3"/>
    <w:rPr>
      <w:color w:val="595959" w:themeColor="text1" w:themeTint="A6"/>
      <w:szCs w:val="20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1316D3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rsid w:val="00593490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93490"/>
    <w:rPr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semiHidden/>
    <w:unhideWhenUsed/>
    <w:rsid w:val="001316D3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1316D3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1316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1316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1316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1316D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1316D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1316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1316D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1316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1316D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1316D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1316D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1316D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1316D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1316D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1316D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1316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1316D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39"/>
    <w:rsid w:val="0013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1">
    <w:name w:val="Table Grid 1"/>
    <w:basedOn w:val="Tabellanormale"/>
    <w:uiPriority w:val="99"/>
    <w:semiHidden/>
    <w:unhideWhenUsed/>
    <w:rsid w:val="001316D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1316D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1316D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1316D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1316D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1316D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1316D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1316D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1316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tabella1">
    <w:name w:val="Table List 1"/>
    <w:basedOn w:val="Tabellanormale"/>
    <w:uiPriority w:val="99"/>
    <w:semiHidden/>
    <w:unhideWhenUsed/>
    <w:rsid w:val="001316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1316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1316D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1316D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1316D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1316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1316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1316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1316D3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1316D3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1316D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1316D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1316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1316D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1316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1316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13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uiPriority w:val="99"/>
    <w:semiHidden/>
    <w:unhideWhenUsed/>
    <w:rsid w:val="001316D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1316D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1316D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link w:val="TitoloCarattere"/>
    <w:uiPriority w:val="10"/>
    <w:semiHidden/>
    <w:unhideWhenUsed/>
    <w:rsid w:val="00502C18"/>
    <w:pPr>
      <w:spacing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502C1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1316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316D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1316D3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1316D3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316D3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316D3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316D3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316D3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316D3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316D3"/>
    <w:pPr>
      <w:spacing w:after="100"/>
      <w:ind w:left="176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3684"/>
    <w:rPr>
      <w:rFonts w:asciiTheme="majorHAnsi" w:eastAsiaTheme="majorEastAsia" w:hAnsiTheme="majorHAnsi" w:cstheme="majorBidi"/>
      <w:color w:val="C0504D" w:themeColor="accent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&#224;%20Malvani\Downloads\tf03978565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4DC3D-F21B-44AB-A9F8-65B2F97E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tf03978565.dotx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Cà Malvani</dc:creator>
  <cp:lastModifiedBy>Cà Malvani</cp:lastModifiedBy>
  <cp:revision>3</cp:revision>
  <cp:lastPrinted>2012-09-14T22:15:00Z</cp:lastPrinted>
  <dcterms:created xsi:type="dcterms:W3CDTF">2018-02-08T09:15:00Z</dcterms:created>
  <dcterms:modified xsi:type="dcterms:W3CDTF">2018-02-08T09:31:00Z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